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2E" w:rsidRDefault="0087502E" w:rsidP="0087502E">
      <w:pPr>
        <w:spacing w:after="0" w:line="240" w:lineRule="auto"/>
        <w:jc w:val="both"/>
        <w:rPr>
          <w:rFonts w:ascii="Times New Roman" w:hAnsi="Times New Roman" w:cs="Times New Roman"/>
          <w:b/>
          <w:color w:val="000202"/>
          <w:sz w:val="52"/>
          <w:szCs w:val="52"/>
        </w:rPr>
      </w:pPr>
    </w:p>
    <w:p w:rsidR="0087502E" w:rsidRDefault="0087502E" w:rsidP="0087502E">
      <w:pPr>
        <w:spacing w:after="0" w:line="240" w:lineRule="auto"/>
        <w:jc w:val="both"/>
        <w:rPr>
          <w:rFonts w:ascii="Times New Roman" w:hAnsi="Times New Roman" w:cs="Times New Roman"/>
          <w:b/>
          <w:color w:val="000202"/>
          <w:sz w:val="52"/>
          <w:szCs w:val="52"/>
        </w:rPr>
      </w:pPr>
    </w:p>
    <w:p w:rsidR="0087502E" w:rsidRDefault="0087502E" w:rsidP="0087502E">
      <w:pPr>
        <w:spacing w:after="0" w:line="240" w:lineRule="auto"/>
        <w:jc w:val="both"/>
        <w:rPr>
          <w:rFonts w:ascii="Times New Roman" w:hAnsi="Times New Roman" w:cs="Times New Roman"/>
          <w:b/>
          <w:color w:val="000202"/>
          <w:sz w:val="52"/>
          <w:szCs w:val="52"/>
        </w:rPr>
      </w:pPr>
    </w:p>
    <w:p w:rsidR="0087502E" w:rsidRDefault="0087502E" w:rsidP="0087502E">
      <w:pPr>
        <w:spacing w:after="0" w:line="240" w:lineRule="auto"/>
        <w:jc w:val="both"/>
        <w:rPr>
          <w:rFonts w:ascii="Times New Roman" w:hAnsi="Times New Roman" w:cs="Times New Roman"/>
          <w:b/>
          <w:color w:val="000202"/>
          <w:sz w:val="52"/>
          <w:szCs w:val="52"/>
        </w:rPr>
      </w:pPr>
    </w:p>
    <w:p w:rsidR="007969D7" w:rsidRDefault="002C3A6B" w:rsidP="002C3A6B">
      <w:pPr>
        <w:spacing w:after="0" w:line="240" w:lineRule="auto"/>
        <w:jc w:val="center"/>
        <w:rPr>
          <w:rFonts w:ascii="Times New Roman" w:hAnsi="Times New Roman" w:cs="Times New Roman"/>
          <w:b/>
          <w:color w:val="000202"/>
          <w:sz w:val="52"/>
          <w:szCs w:val="52"/>
        </w:rPr>
      </w:pPr>
      <w:r>
        <w:rPr>
          <w:rFonts w:ascii="Times New Roman" w:hAnsi="Times New Roman" w:cs="Times New Roman"/>
          <w:b/>
          <w:color w:val="000202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4.65pt;height:78.7pt" adj=",10800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&quot;НЕТРАДИЦИОННЫЕ ТЕХНИКИ РИСОВАНИЯ&quot;"/>
          </v:shape>
        </w:pict>
      </w:r>
    </w:p>
    <w:p w:rsidR="007969D7" w:rsidRDefault="007969D7" w:rsidP="0087502E">
      <w:pPr>
        <w:spacing w:after="0" w:line="240" w:lineRule="auto"/>
        <w:jc w:val="both"/>
        <w:rPr>
          <w:rFonts w:ascii="Times New Roman" w:hAnsi="Times New Roman" w:cs="Times New Roman"/>
          <w:b/>
          <w:color w:val="000202"/>
          <w:sz w:val="52"/>
          <w:szCs w:val="52"/>
        </w:rPr>
      </w:pPr>
    </w:p>
    <w:p w:rsidR="007969D7" w:rsidRDefault="007969D7" w:rsidP="0087502E">
      <w:pPr>
        <w:spacing w:after="0" w:line="240" w:lineRule="auto"/>
        <w:jc w:val="both"/>
        <w:rPr>
          <w:rFonts w:ascii="Times New Roman" w:hAnsi="Times New Roman" w:cs="Times New Roman"/>
          <w:b/>
          <w:color w:val="000202"/>
          <w:sz w:val="44"/>
          <w:szCs w:val="44"/>
        </w:rPr>
      </w:pPr>
    </w:p>
    <w:p w:rsidR="007969D7" w:rsidRDefault="007969D7" w:rsidP="008750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9D7" w:rsidRDefault="007969D7" w:rsidP="008750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9D7" w:rsidRDefault="007969D7" w:rsidP="0087502E">
      <w:pPr>
        <w:spacing w:after="0" w:line="240" w:lineRule="auto"/>
        <w:jc w:val="both"/>
        <w:rPr>
          <w:rFonts w:ascii="Times New Roman" w:hAnsi="Times New Roman" w:cs="Times New Roman"/>
          <w:color w:val="1AEA0A"/>
          <w:sz w:val="28"/>
          <w:szCs w:val="28"/>
        </w:rPr>
      </w:pPr>
    </w:p>
    <w:p w:rsidR="002C3A6B" w:rsidRPr="000019BC" w:rsidRDefault="002C3A6B" w:rsidP="0087502E">
      <w:pPr>
        <w:spacing w:after="0" w:line="240" w:lineRule="auto"/>
        <w:jc w:val="both"/>
        <w:rPr>
          <w:rFonts w:ascii="Times New Roman" w:hAnsi="Times New Roman" w:cs="Times New Roman"/>
          <w:color w:val="1AEA0A"/>
          <w:sz w:val="28"/>
          <w:szCs w:val="28"/>
        </w:rPr>
      </w:pPr>
    </w:p>
    <w:p w:rsidR="0087502E" w:rsidRPr="00286043" w:rsidRDefault="007969D7" w:rsidP="00500EF9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7502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</w:t>
      </w:r>
    </w:p>
    <w:p w:rsidR="007969D7" w:rsidRPr="00286043" w:rsidRDefault="00286043" w:rsidP="0028604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</w:t>
      </w:r>
      <w:r w:rsidR="007969D7" w:rsidRPr="00286043">
        <w:rPr>
          <w:rFonts w:ascii="Times New Roman" w:hAnsi="Times New Roman" w:cs="Times New Roman"/>
          <w:b/>
          <w:color w:val="C00000"/>
          <w:sz w:val="28"/>
          <w:szCs w:val="28"/>
        </w:rPr>
        <w:t>Выполнила:</w:t>
      </w:r>
      <w:r w:rsidR="0087502E" w:rsidRPr="0028604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87502E" w:rsidRPr="00286043">
        <w:rPr>
          <w:rFonts w:ascii="Times New Roman" w:hAnsi="Times New Roman" w:cs="Times New Roman"/>
          <w:b/>
          <w:color w:val="C00000"/>
          <w:sz w:val="28"/>
          <w:szCs w:val="28"/>
        </w:rPr>
        <w:t>Мацуева</w:t>
      </w:r>
      <w:proofErr w:type="spellEnd"/>
      <w:r w:rsidR="0087502E" w:rsidRPr="0028604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Елена Николаевна</w:t>
      </w:r>
    </w:p>
    <w:p w:rsidR="007969D7" w:rsidRPr="00286043" w:rsidRDefault="009B6E41" w:rsidP="009B6E4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 </w:t>
      </w:r>
      <w:r w:rsidR="007969D7" w:rsidRPr="00286043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 МБДОУ «ЦРР» с. Яковлевки</w:t>
      </w:r>
    </w:p>
    <w:p w:rsidR="007969D7" w:rsidRDefault="007969D7" w:rsidP="008750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9D7" w:rsidRDefault="007969D7" w:rsidP="008750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9D7" w:rsidRDefault="007969D7" w:rsidP="00875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9D7" w:rsidRDefault="007969D7" w:rsidP="00875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02E" w:rsidRDefault="0087502E" w:rsidP="00875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6B" w:rsidRDefault="002C3A6B" w:rsidP="00875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6B" w:rsidRDefault="002C3A6B" w:rsidP="00875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6B" w:rsidRDefault="002C3A6B" w:rsidP="00875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6B" w:rsidRDefault="002C3A6B" w:rsidP="00875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6B" w:rsidRDefault="002C3A6B" w:rsidP="002C3A6B">
      <w:pPr>
        <w:pStyle w:val="a8"/>
      </w:pPr>
    </w:p>
    <w:p w:rsidR="0087502E" w:rsidRDefault="0087502E" w:rsidP="00875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02E" w:rsidRDefault="0087502E" w:rsidP="00875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02E" w:rsidRDefault="0087502E" w:rsidP="00875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02E" w:rsidRDefault="0087502E" w:rsidP="00875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02E" w:rsidRDefault="0087502E" w:rsidP="00875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9D7" w:rsidRPr="00BE5AC4" w:rsidRDefault="007969D7" w:rsidP="008750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5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Яковлевка</w:t>
      </w:r>
    </w:p>
    <w:p w:rsidR="007969D7" w:rsidRPr="00BE5AC4" w:rsidRDefault="007969D7" w:rsidP="008750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5A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2021 год</w:t>
      </w:r>
    </w:p>
    <w:p w:rsidR="007969D7" w:rsidRDefault="007969D7" w:rsidP="0087502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969D7" w:rsidRDefault="007969D7" w:rsidP="0087502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76F33" w:rsidRPr="00BE5AC4" w:rsidRDefault="00B76F33" w:rsidP="0087502E">
      <w:pPr>
        <w:tabs>
          <w:tab w:val="left" w:pos="1635"/>
        </w:tabs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E5AC4">
        <w:rPr>
          <w:rFonts w:ascii="Times New Roman" w:hAnsi="Times New Roman" w:cs="Times New Roman"/>
          <w:b/>
          <w:color w:val="C00000"/>
          <w:sz w:val="28"/>
          <w:szCs w:val="28"/>
        </w:rPr>
        <w:t>Слайд 1.</w:t>
      </w:r>
      <w:r w:rsidR="00B0049E" w:rsidRPr="00BE5AC4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</w:p>
    <w:p w:rsidR="008F3BC3" w:rsidRPr="00B0049E" w:rsidRDefault="008F3BC3" w:rsidP="0087502E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E">
        <w:rPr>
          <w:rFonts w:ascii="Times New Roman" w:hAnsi="Times New Roman" w:cs="Times New Roman"/>
          <w:sz w:val="28"/>
          <w:szCs w:val="28"/>
        </w:rPr>
        <w:t>Я хочу поделиться с вами своим опытом в области нетрадиционного рисования и окунут</w:t>
      </w:r>
      <w:r w:rsidR="007237C7" w:rsidRPr="00B0049E">
        <w:rPr>
          <w:rFonts w:ascii="Times New Roman" w:hAnsi="Times New Roman" w:cs="Times New Roman"/>
          <w:sz w:val="28"/>
          <w:szCs w:val="28"/>
        </w:rPr>
        <w:t>ь</w:t>
      </w:r>
      <w:r w:rsidRPr="00B0049E">
        <w:rPr>
          <w:rFonts w:ascii="Times New Roman" w:hAnsi="Times New Roman" w:cs="Times New Roman"/>
          <w:sz w:val="28"/>
          <w:szCs w:val="28"/>
        </w:rPr>
        <w:t>ся в наш  «Разноцветный мир».</w:t>
      </w:r>
    </w:p>
    <w:p w:rsidR="00B76F33" w:rsidRPr="00B0049E" w:rsidRDefault="00B76F33" w:rsidP="0087502E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004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Дошкольное детство -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</w:t>
      </w:r>
    </w:p>
    <w:p w:rsidR="00A965BF" w:rsidRPr="00BE5AC4" w:rsidRDefault="00A965BF" w:rsidP="0087502E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BE5AC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Слайд 2.</w:t>
      </w:r>
    </w:p>
    <w:p w:rsidR="004853F2" w:rsidRPr="00B0049E" w:rsidRDefault="004853F2" w:rsidP="0087502E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E">
        <w:rPr>
          <w:rFonts w:ascii="Times New Roman" w:hAnsi="Times New Roman" w:cs="Times New Roman"/>
          <w:sz w:val="28"/>
          <w:szCs w:val="28"/>
        </w:rPr>
        <w:t xml:space="preserve"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способности. </w:t>
      </w:r>
    </w:p>
    <w:p w:rsidR="00B76F33" w:rsidRPr="00BE5AC4" w:rsidRDefault="00A965BF" w:rsidP="0087502E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BE5AC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Слайд 3</w:t>
      </w:r>
      <w:r w:rsidR="00B76F33" w:rsidRPr="00BE5AC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.</w:t>
      </w:r>
    </w:p>
    <w:p w:rsidR="00B76F33" w:rsidRPr="00B0049E" w:rsidRDefault="00B76F33" w:rsidP="0087502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0049E">
        <w:rPr>
          <w:color w:val="111111"/>
          <w:sz w:val="28"/>
          <w:szCs w:val="28"/>
        </w:rPr>
        <w:t>Одним из основных видов деятельности детей, посещающих дошкольное образовательное учреждение, во всех возрастных группах является </w:t>
      </w:r>
      <w:r w:rsidRPr="00B0049E">
        <w:rPr>
          <w:rStyle w:val="a5"/>
          <w:color w:val="111111"/>
          <w:sz w:val="28"/>
          <w:szCs w:val="28"/>
          <w:bdr w:val="none" w:sz="0" w:space="0" w:color="auto" w:frame="1"/>
        </w:rPr>
        <w:t>рисование</w:t>
      </w:r>
      <w:r w:rsidRPr="00B0049E">
        <w:rPr>
          <w:color w:val="111111"/>
          <w:sz w:val="28"/>
          <w:szCs w:val="28"/>
        </w:rPr>
        <w:t>.</w:t>
      </w:r>
    </w:p>
    <w:p w:rsidR="00B76F33" w:rsidRPr="00B0049E" w:rsidRDefault="00B76F33" w:rsidP="0087502E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049E">
        <w:rPr>
          <w:color w:val="111111"/>
          <w:sz w:val="28"/>
          <w:szCs w:val="28"/>
          <w:u w:val="single"/>
          <w:bdr w:val="none" w:sz="0" w:space="0" w:color="auto" w:frame="1"/>
        </w:rPr>
        <w:t>Мой опыт работы с детьми в детском саду показал</w:t>
      </w:r>
      <w:r w:rsidRPr="00B0049E">
        <w:rPr>
          <w:color w:val="111111"/>
          <w:sz w:val="28"/>
          <w:szCs w:val="28"/>
        </w:rPr>
        <w:t>: именно </w:t>
      </w:r>
      <w:r w:rsidRPr="00B0049E">
        <w:rPr>
          <w:rStyle w:val="a5"/>
          <w:color w:val="111111"/>
          <w:sz w:val="28"/>
          <w:szCs w:val="28"/>
          <w:bdr w:val="none" w:sz="0" w:space="0" w:color="auto" w:frame="1"/>
        </w:rPr>
        <w:t>нетрадиционные техники рисования</w:t>
      </w:r>
      <w:r w:rsidRPr="00B0049E">
        <w:rPr>
          <w:color w:val="111111"/>
          <w:sz w:val="28"/>
          <w:szCs w:val="28"/>
        </w:rPr>
        <w:t> создают атмосферу непринужденности, открытости, содействуют развитию инициатив</w:t>
      </w:r>
      <w:r w:rsidR="007237C7" w:rsidRPr="00B0049E">
        <w:rPr>
          <w:color w:val="111111"/>
          <w:sz w:val="28"/>
          <w:szCs w:val="28"/>
        </w:rPr>
        <w:t>ы, самостоятельности</w:t>
      </w:r>
      <w:r w:rsidRPr="00B0049E">
        <w:rPr>
          <w:color w:val="111111"/>
          <w:sz w:val="28"/>
          <w:szCs w:val="28"/>
        </w:rPr>
        <w:t>.</w:t>
      </w:r>
      <w:r w:rsidR="00A965BF" w:rsidRPr="00B0049E">
        <w:rPr>
          <w:color w:val="111111"/>
          <w:sz w:val="28"/>
          <w:szCs w:val="28"/>
        </w:rPr>
        <w:t>Именно поэтому, последние несколько лет, я посвятила наиболее углубленному применению нетрадиционных технологий в рисовании.</w:t>
      </w:r>
      <w:r w:rsidR="00276826" w:rsidRPr="00B0049E">
        <w:rPr>
          <w:color w:val="111111"/>
          <w:sz w:val="28"/>
          <w:szCs w:val="28"/>
        </w:rPr>
        <w:t xml:space="preserve"> Главное в моей работе, да и в работе любого педагога, чтобы рисование приносило детям только положительные эмоции. Нужно заботиться о том, чтобы деятельность ребенка была успешной, - это будет подкреплять его </w:t>
      </w:r>
      <w:proofErr w:type="gramStart"/>
      <w:r w:rsidR="00276826" w:rsidRPr="00B0049E">
        <w:rPr>
          <w:color w:val="111111"/>
          <w:sz w:val="28"/>
          <w:szCs w:val="28"/>
        </w:rPr>
        <w:t>уверенность в</w:t>
      </w:r>
      <w:proofErr w:type="gramEnd"/>
      <w:r w:rsidR="00276826" w:rsidRPr="00B0049E">
        <w:rPr>
          <w:color w:val="111111"/>
          <w:sz w:val="28"/>
          <w:szCs w:val="28"/>
        </w:rPr>
        <w:t xml:space="preserve"> собственные силы. Я задумалась над тем, как можно раскрепостить детей, заставить их поверить в то, что они очень просто могут стать маленькими художниками и творить чудеса на бумаге. И мне удалось найти то, что нужно.</w:t>
      </w:r>
    </w:p>
    <w:p w:rsidR="004853F2" w:rsidRPr="00B0049E" w:rsidRDefault="004853F2" w:rsidP="0087502E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4853F2" w:rsidRPr="00BE5AC4" w:rsidRDefault="00A965BF" w:rsidP="0087502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r w:rsidRPr="00BE5AC4">
        <w:rPr>
          <w:b/>
          <w:color w:val="C00000"/>
          <w:sz w:val="28"/>
          <w:szCs w:val="28"/>
        </w:rPr>
        <w:t>Слайд 4</w:t>
      </w:r>
      <w:r w:rsidR="004853F2" w:rsidRPr="00BE5AC4">
        <w:rPr>
          <w:b/>
          <w:color w:val="C00000"/>
          <w:sz w:val="28"/>
          <w:szCs w:val="28"/>
        </w:rPr>
        <w:t>.</w:t>
      </w:r>
    </w:p>
    <w:p w:rsidR="006F72B3" w:rsidRPr="00B0049E" w:rsidRDefault="006F72B3" w:rsidP="0087502E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4853F2" w:rsidRPr="00B0049E" w:rsidRDefault="004853F2" w:rsidP="0087502E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049E">
        <w:rPr>
          <w:b/>
          <w:bCs/>
          <w:i/>
          <w:iCs/>
          <w:color w:val="111111"/>
          <w:sz w:val="28"/>
          <w:szCs w:val="28"/>
        </w:rPr>
        <w:t>Цель</w:t>
      </w:r>
      <w:r w:rsidR="007969D7">
        <w:rPr>
          <w:b/>
          <w:bCs/>
          <w:i/>
          <w:iCs/>
          <w:color w:val="111111"/>
          <w:sz w:val="28"/>
          <w:szCs w:val="28"/>
        </w:rPr>
        <w:t>ю</w:t>
      </w:r>
      <w:r w:rsidR="006F72B3" w:rsidRPr="00B0049E">
        <w:rPr>
          <w:b/>
          <w:bCs/>
          <w:i/>
          <w:iCs/>
          <w:color w:val="111111"/>
          <w:sz w:val="28"/>
          <w:szCs w:val="28"/>
        </w:rPr>
        <w:t xml:space="preserve"> моей </w:t>
      </w:r>
      <w:r w:rsidRPr="00B0049E">
        <w:rPr>
          <w:b/>
          <w:bCs/>
          <w:i/>
          <w:iCs/>
          <w:color w:val="111111"/>
          <w:sz w:val="28"/>
          <w:szCs w:val="28"/>
        </w:rPr>
        <w:t>работы</w:t>
      </w:r>
      <w:r w:rsidR="007969D7">
        <w:rPr>
          <w:b/>
          <w:bCs/>
          <w:i/>
          <w:iCs/>
          <w:color w:val="111111"/>
          <w:sz w:val="28"/>
          <w:szCs w:val="28"/>
        </w:rPr>
        <w:t xml:space="preserve"> </w:t>
      </w:r>
      <w:r w:rsidR="006F72B3" w:rsidRPr="00B0049E">
        <w:rPr>
          <w:bCs/>
          <w:iCs/>
          <w:color w:val="111111"/>
          <w:sz w:val="28"/>
          <w:szCs w:val="28"/>
        </w:rPr>
        <w:t>является</w:t>
      </w:r>
      <w:r w:rsidRPr="00B0049E">
        <w:rPr>
          <w:b/>
          <w:bCs/>
          <w:i/>
          <w:iCs/>
          <w:color w:val="111111"/>
          <w:sz w:val="28"/>
          <w:szCs w:val="28"/>
        </w:rPr>
        <w:t xml:space="preserve"> – </w:t>
      </w:r>
      <w:r w:rsidRPr="00B0049E">
        <w:rPr>
          <w:color w:val="111111"/>
          <w:sz w:val="28"/>
          <w:szCs w:val="28"/>
        </w:rPr>
        <w:t xml:space="preserve">развитие художественно-творческих способностей детей средствами нетрадиционного рисования. </w:t>
      </w:r>
      <w:r w:rsidR="006F72B3" w:rsidRPr="00B0049E">
        <w:rPr>
          <w:color w:val="000000"/>
          <w:sz w:val="28"/>
          <w:szCs w:val="28"/>
          <w:shd w:val="clear" w:color="auto" w:fill="FFFFFF"/>
        </w:rPr>
        <w:t xml:space="preserve">Формирование </w:t>
      </w:r>
      <w:r w:rsidRPr="00B0049E">
        <w:rPr>
          <w:color w:val="000000"/>
          <w:sz w:val="28"/>
          <w:szCs w:val="28"/>
          <w:shd w:val="clear" w:color="auto" w:fill="FFFFFF"/>
        </w:rPr>
        <w:t xml:space="preserve"> интерес</w:t>
      </w:r>
      <w:r w:rsidR="006F72B3" w:rsidRPr="00B0049E">
        <w:rPr>
          <w:color w:val="000000"/>
          <w:sz w:val="28"/>
          <w:szCs w:val="28"/>
          <w:shd w:val="clear" w:color="auto" w:fill="FFFFFF"/>
        </w:rPr>
        <w:t>а</w:t>
      </w:r>
      <w:r w:rsidRPr="00B0049E">
        <w:rPr>
          <w:color w:val="000000"/>
          <w:sz w:val="28"/>
          <w:szCs w:val="28"/>
          <w:shd w:val="clear" w:color="auto" w:fill="FFFFFF"/>
        </w:rPr>
        <w:t xml:space="preserve"> к познанию истории</w:t>
      </w:r>
      <w:r w:rsidR="007969D7">
        <w:rPr>
          <w:color w:val="000000"/>
          <w:sz w:val="28"/>
          <w:szCs w:val="28"/>
          <w:shd w:val="clear" w:color="auto" w:fill="FFFFFF"/>
        </w:rPr>
        <w:t xml:space="preserve"> </w:t>
      </w:r>
      <w:r w:rsidRPr="00B0049E">
        <w:rPr>
          <w:color w:val="000000"/>
          <w:sz w:val="28"/>
          <w:szCs w:val="28"/>
          <w:shd w:val="clear" w:color="auto" w:fill="FFFFFF"/>
        </w:rPr>
        <w:t>и культуры наших предков у детей дошкольного возраста.</w:t>
      </w:r>
    </w:p>
    <w:p w:rsidR="006F72B3" w:rsidRPr="00B0049E" w:rsidRDefault="006F72B3" w:rsidP="00875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6F72B3" w:rsidRPr="00B0049E" w:rsidRDefault="006F72B3" w:rsidP="00875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4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Это позволяет:</w:t>
      </w:r>
    </w:p>
    <w:p w:rsidR="006F72B3" w:rsidRPr="00B0049E" w:rsidRDefault="006F72B3" w:rsidP="0087502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49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творчество и фантазию, наблюдательность и воображение, ассоциативное мышление и любознательность;</w:t>
      </w:r>
    </w:p>
    <w:p w:rsidR="006F72B3" w:rsidRPr="00B0049E" w:rsidRDefault="006F72B3" w:rsidP="0087502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49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 рук;</w:t>
      </w:r>
    </w:p>
    <w:p w:rsidR="006F72B3" w:rsidRPr="00B0049E" w:rsidRDefault="006F72B3" w:rsidP="0087502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4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Формировать эстетическое отношение к окружающей действительности;</w:t>
      </w:r>
    </w:p>
    <w:p w:rsidR="006F72B3" w:rsidRPr="00B0049E" w:rsidRDefault="006F72B3" w:rsidP="0087502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49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способность смотреть на мир и видеть его глазами художников, замечать и творить красоту.</w:t>
      </w:r>
    </w:p>
    <w:p w:rsidR="006F72B3" w:rsidRPr="00B0049E" w:rsidRDefault="006F72B3" w:rsidP="0087502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49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способам нетрадиционной техники рисования, последовательно знакомить с различными видами изобразительной деятельности;</w:t>
      </w:r>
    </w:p>
    <w:p w:rsidR="006F72B3" w:rsidRPr="00B0049E" w:rsidRDefault="006F72B3" w:rsidP="0087502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49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 детей навыки работы с различными изобразительными материалами.</w:t>
      </w:r>
    </w:p>
    <w:p w:rsidR="00276826" w:rsidRPr="00B0049E" w:rsidRDefault="00276826" w:rsidP="0087502E">
      <w:pPr>
        <w:shd w:val="clear" w:color="auto" w:fill="FFFFFF"/>
        <w:spacing w:before="30" w:after="3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6826" w:rsidRPr="00BE5AC4" w:rsidRDefault="00276826" w:rsidP="0087502E">
      <w:pPr>
        <w:shd w:val="clear" w:color="auto" w:fill="FFFFFF"/>
        <w:spacing w:before="30" w:after="30" w:line="240" w:lineRule="auto"/>
        <w:ind w:left="42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E5AC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Слайд 5.</w:t>
      </w:r>
    </w:p>
    <w:p w:rsidR="00276826" w:rsidRPr="00B0049E" w:rsidRDefault="00276826" w:rsidP="0087502E">
      <w:pPr>
        <w:shd w:val="clear" w:color="auto" w:fill="FFFFFF"/>
        <w:spacing w:before="30" w:after="3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4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Проведение творческой художественной деятельности с использованием нетрадиционных техник:</w:t>
      </w:r>
    </w:p>
    <w:p w:rsidR="004853F2" w:rsidRPr="00B0049E" w:rsidRDefault="004853F2" w:rsidP="0087502E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9126C3" w:rsidRPr="00B0049E" w:rsidRDefault="00012BC6" w:rsidP="0087502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049E">
        <w:rPr>
          <w:bCs/>
          <w:color w:val="111111"/>
          <w:sz w:val="28"/>
          <w:szCs w:val="28"/>
        </w:rPr>
        <w:t xml:space="preserve">Способствует снятию детских страхов; </w:t>
      </w:r>
    </w:p>
    <w:p w:rsidR="009126C3" w:rsidRPr="00B0049E" w:rsidRDefault="00012BC6" w:rsidP="0087502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049E">
        <w:rPr>
          <w:bCs/>
          <w:color w:val="111111"/>
          <w:sz w:val="28"/>
          <w:szCs w:val="28"/>
        </w:rPr>
        <w:t xml:space="preserve">- Развивает уверенность в своих силах; </w:t>
      </w:r>
    </w:p>
    <w:p w:rsidR="009126C3" w:rsidRPr="00B0049E" w:rsidRDefault="00012BC6" w:rsidP="0087502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049E">
        <w:rPr>
          <w:bCs/>
          <w:color w:val="111111"/>
          <w:sz w:val="28"/>
          <w:szCs w:val="28"/>
        </w:rPr>
        <w:t xml:space="preserve">- Развивает пространственное мышление; </w:t>
      </w:r>
    </w:p>
    <w:p w:rsidR="009126C3" w:rsidRPr="00B0049E" w:rsidRDefault="00012BC6" w:rsidP="0087502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049E">
        <w:rPr>
          <w:bCs/>
          <w:color w:val="111111"/>
          <w:sz w:val="28"/>
          <w:szCs w:val="28"/>
        </w:rPr>
        <w:t xml:space="preserve">- Развивает в детях свободно выражать свой замысел; </w:t>
      </w:r>
    </w:p>
    <w:p w:rsidR="009126C3" w:rsidRPr="00B0049E" w:rsidRDefault="00012BC6" w:rsidP="0087502E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049E">
        <w:rPr>
          <w:bCs/>
          <w:color w:val="111111"/>
          <w:sz w:val="28"/>
          <w:szCs w:val="28"/>
        </w:rPr>
        <w:t xml:space="preserve">- Побуждает детей к творческим поискам и решениям; </w:t>
      </w:r>
    </w:p>
    <w:p w:rsidR="009126C3" w:rsidRPr="00B0049E" w:rsidRDefault="00012BC6" w:rsidP="0087502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049E">
        <w:rPr>
          <w:bCs/>
          <w:color w:val="111111"/>
          <w:sz w:val="28"/>
          <w:szCs w:val="28"/>
        </w:rPr>
        <w:t xml:space="preserve">- Развивает умение детей действовать с разнообразным материалом; </w:t>
      </w:r>
    </w:p>
    <w:p w:rsidR="009126C3" w:rsidRPr="00B0049E" w:rsidRDefault="00012BC6" w:rsidP="0087502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049E">
        <w:rPr>
          <w:bCs/>
          <w:color w:val="111111"/>
          <w:sz w:val="28"/>
          <w:szCs w:val="28"/>
        </w:rPr>
        <w:t xml:space="preserve">- Развивает чувство композиции, ритма, колорита, чувство фактурности и объёмности; </w:t>
      </w:r>
    </w:p>
    <w:p w:rsidR="009126C3" w:rsidRPr="00B0049E" w:rsidRDefault="00012BC6" w:rsidP="0087502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049E">
        <w:rPr>
          <w:bCs/>
          <w:color w:val="111111"/>
          <w:sz w:val="28"/>
          <w:szCs w:val="28"/>
        </w:rPr>
        <w:t xml:space="preserve">- Развивает мелкую моторику рук; </w:t>
      </w:r>
    </w:p>
    <w:p w:rsidR="009126C3" w:rsidRPr="00B0049E" w:rsidRDefault="00012BC6" w:rsidP="0087502E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049E">
        <w:rPr>
          <w:bCs/>
          <w:color w:val="111111"/>
          <w:sz w:val="28"/>
          <w:szCs w:val="28"/>
        </w:rPr>
        <w:t xml:space="preserve">- Развивает творческие способности, воображение и полёт фантазии; </w:t>
      </w:r>
    </w:p>
    <w:p w:rsidR="009126C3" w:rsidRPr="00B0049E" w:rsidRDefault="00012BC6" w:rsidP="0087502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0049E">
        <w:rPr>
          <w:bCs/>
          <w:color w:val="111111"/>
          <w:sz w:val="28"/>
          <w:szCs w:val="28"/>
        </w:rPr>
        <w:t xml:space="preserve">- Во время деятельности дети получают эстетическое удовольствие. </w:t>
      </w:r>
    </w:p>
    <w:p w:rsidR="006F72B3" w:rsidRPr="00B0049E" w:rsidRDefault="006F72B3" w:rsidP="0087502E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B76F33" w:rsidRPr="00BE5AC4" w:rsidRDefault="0070410B" w:rsidP="0087502E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E5AC4">
        <w:rPr>
          <w:rFonts w:ascii="Times New Roman" w:hAnsi="Times New Roman" w:cs="Times New Roman"/>
          <w:b/>
          <w:color w:val="C00000"/>
          <w:sz w:val="28"/>
          <w:szCs w:val="28"/>
        </w:rPr>
        <w:t>Слайд 6.</w:t>
      </w:r>
    </w:p>
    <w:p w:rsidR="0070410B" w:rsidRPr="00B0049E" w:rsidRDefault="0070410B" w:rsidP="0087502E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E">
        <w:rPr>
          <w:rFonts w:ascii="Times New Roman" w:hAnsi="Times New Roman" w:cs="Times New Roman"/>
          <w:sz w:val="28"/>
          <w:szCs w:val="28"/>
        </w:rPr>
        <w:t>В своей работе использую различные материалы.</w:t>
      </w:r>
    </w:p>
    <w:p w:rsidR="0070410B" w:rsidRPr="007969D7" w:rsidRDefault="0070410B" w:rsidP="0087502E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E5AC4">
        <w:rPr>
          <w:rFonts w:ascii="Times New Roman" w:hAnsi="Times New Roman" w:cs="Times New Roman"/>
          <w:b/>
          <w:color w:val="C00000"/>
          <w:sz w:val="28"/>
          <w:szCs w:val="28"/>
        </w:rPr>
        <w:t>Слайд 7</w:t>
      </w:r>
      <w:r w:rsidRPr="007969D7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70410B" w:rsidRPr="00B0049E" w:rsidRDefault="0070410B" w:rsidP="008750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49E">
        <w:rPr>
          <w:rFonts w:ascii="Times New Roman" w:hAnsi="Times New Roman" w:cs="Times New Roman"/>
          <w:b/>
          <w:bCs/>
          <w:sz w:val="28"/>
          <w:szCs w:val="28"/>
        </w:rPr>
        <w:t>Виды нетрадиционных способов:</w:t>
      </w:r>
    </w:p>
    <w:p w:rsidR="0070410B" w:rsidRPr="00B0049E" w:rsidRDefault="00F33E7C" w:rsidP="008750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49E">
        <w:rPr>
          <w:rFonts w:ascii="Times New Roman" w:hAnsi="Times New Roman" w:cs="Times New Roman"/>
          <w:b/>
          <w:bCs/>
          <w:sz w:val="28"/>
          <w:szCs w:val="28"/>
        </w:rPr>
        <w:t xml:space="preserve">Рисование мятой бумагой - </w:t>
      </w:r>
      <w:r w:rsidRPr="00B0049E">
        <w:rPr>
          <w:rFonts w:ascii="Times New Roman" w:hAnsi="Times New Roman" w:cs="Times New Roman"/>
          <w:bCs/>
          <w:sz w:val="28"/>
          <w:szCs w:val="28"/>
        </w:rPr>
        <w:t>это весьма занятная техника рисования, которая дает простор для фантазии и свободу маленьким ручкам. Увлекательным является даже процесс подготовки к занятию. Бумажные комочки, которыми собственно и будет выполняться работа, дети с удовольствием могут намять сами.</w:t>
      </w:r>
    </w:p>
    <w:p w:rsidR="00F33E7C" w:rsidRPr="00B0049E" w:rsidRDefault="00F33E7C" w:rsidP="008750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49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Способ получения изображения</w:t>
      </w:r>
      <w:r w:rsidRPr="00B004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ребенок прижимает смятую бумагу к штемпельной подушке с краской и наносит оттиск на бумагу. Чтобы получить другой цвет, меняются и блюдце и смятая бумага.</w:t>
      </w:r>
    </w:p>
    <w:p w:rsidR="00F33E7C" w:rsidRPr="00BE5AC4" w:rsidRDefault="00F33E7C" w:rsidP="0087502E">
      <w:p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E5AC4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Слайд 8-9</w:t>
      </w:r>
      <w:r w:rsidR="007969D7" w:rsidRPr="00BE5AC4">
        <w:rPr>
          <w:rFonts w:ascii="Times New Roman" w:hAnsi="Times New Roman" w:cs="Times New Roman"/>
          <w:b/>
          <w:bCs/>
          <w:color w:val="C00000"/>
          <w:sz w:val="28"/>
          <w:szCs w:val="28"/>
        </w:rPr>
        <w:t>.</w:t>
      </w:r>
    </w:p>
    <w:p w:rsidR="00F33E7C" w:rsidRPr="00B0049E" w:rsidRDefault="00F33E7C" w:rsidP="008750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49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Монотипия </w:t>
      </w:r>
      <w:r w:rsidRPr="00B0049E">
        <w:rPr>
          <w:rFonts w:ascii="Times New Roman" w:hAnsi="Times New Roman" w:cs="Times New Roman"/>
          <w:bCs/>
          <w:sz w:val="28"/>
          <w:szCs w:val="28"/>
        </w:rPr>
        <w:t xml:space="preserve">- Это простая, но удивительная техника рисования красками (акварелью, гуашью и пр.). Она заключается в том, что рисунок рисуется на одной стороне поверхности и отпечатывается на другую. Бывает </w:t>
      </w:r>
      <w:proofErr w:type="gramStart"/>
      <w:r w:rsidRPr="00B0049E">
        <w:rPr>
          <w:rFonts w:ascii="Times New Roman" w:hAnsi="Times New Roman" w:cs="Times New Roman"/>
          <w:bCs/>
          <w:sz w:val="28"/>
          <w:szCs w:val="28"/>
        </w:rPr>
        <w:t>предметная</w:t>
      </w:r>
      <w:proofErr w:type="gramEnd"/>
      <w:r w:rsidRPr="00B0049E">
        <w:rPr>
          <w:rFonts w:ascii="Times New Roman" w:hAnsi="Times New Roman" w:cs="Times New Roman"/>
          <w:bCs/>
          <w:sz w:val="28"/>
          <w:szCs w:val="28"/>
        </w:rPr>
        <w:t xml:space="preserve"> и пейзажная.</w:t>
      </w:r>
    </w:p>
    <w:p w:rsidR="00B0049E" w:rsidRDefault="00B0049E" w:rsidP="0087502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3E7C" w:rsidRPr="00BE5AC4" w:rsidRDefault="00F33E7C" w:rsidP="0087502E">
      <w:p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E5AC4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Слайд 10.</w:t>
      </w:r>
    </w:p>
    <w:p w:rsidR="00F33E7C" w:rsidRPr="00B0049E" w:rsidRDefault="00441ADD" w:rsidP="008750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49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B0049E">
        <w:rPr>
          <w:rFonts w:ascii="Times New Roman" w:hAnsi="Times New Roman" w:cs="Times New Roman"/>
          <w:bCs/>
          <w:sz w:val="28"/>
          <w:szCs w:val="28"/>
        </w:rPr>
        <w:t>Набрызг</w:t>
      </w:r>
      <w:proofErr w:type="spellEnd"/>
      <w:r w:rsidRPr="00B0049E">
        <w:rPr>
          <w:rFonts w:ascii="Times New Roman" w:hAnsi="Times New Roman" w:cs="Times New Roman"/>
          <w:bCs/>
          <w:sz w:val="28"/>
          <w:szCs w:val="28"/>
        </w:rPr>
        <w:t>»  - ребенок набирает краску на жесткую кисть и ударяет кистью о картон, который держит над бумагой, краска разбрызгивается на бумагу.</w:t>
      </w:r>
    </w:p>
    <w:p w:rsidR="00441ADD" w:rsidRPr="00BE5AC4" w:rsidRDefault="00441ADD" w:rsidP="0087502E">
      <w:p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E5AC4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Слайд 11.</w:t>
      </w:r>
    </w:p>
    <w:p w:rsidR="00F33E7C" w:rsidRPr="00B0049E" w:rsidRDefault="00615B1E" w:rsidP="0087502E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0049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B0049E">
        <w:rPr>
          <w:rFonts w:ascii="Times New Roman" w:hAnsi="Times New Roman" w:cs="Times New Roman"/>
          <w:bCs/>
          <w:sz w:val="28"/>
          <w:szCs w:val="28"/>
        </w:rPr>
        <w:t>Фроттаж</w:t>
      </w:r>
      <w:proofErr w:type="spellEnd"/>
      <w:r w:rsidRPr="00B0049E">
        <w:rPr>
          <w:rFonts w:ascii="Times New Roman" w:hAnsi="Times New Roman" w:cs="Times New Roman"/>
          <w:bCs/>
          <w:sz w:val="28"/>
          <w:szCs w:val="28"/>
        </w:rPr>
        <w:t xml:space="preserve">» - </w:t>
      </w:r>
      <w:r w:rsidRPr="00B004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значи</w:t>
      </w:r>
      <w:proofErr w:type="gramStart"/>
      <w:r w:rsidRPr="00B004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т-</w:t>
      </w:r>
      <w:proofErr w:type="gramEnd"/>
      <w:r w:rsidRPr="00B004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B0049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«натирать»</w:t>
      </w:r>
      <w:r w:rsidRPr="00B004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Ребенок покрывает трафарет или рельефную картинку чистым листом бумаги, и заштриховывает бумагу в этом месте карандашом. Недостающие детали </w:t>
      </w:r>
      <w:r w:rsidRPr="00B0049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дорисовываются</w:t>
      </w:r>
      <w:r w:rsidRPr="00B004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15B1E" w:rsidRPr="00BE5AC4" w:rsidRDefault="00615B1E" w:rsidP="0087502E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BE5AC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Слайд 12.</w:t>
      </w:r>
    </w:p>
    <w:p w:rsidR="00615B1E" w:rsidRPr="00B0049E" w:rsidRDefault="00615B1E" w:rsidP="0087502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0049E">
        <w:rPr>
          <w:color w:val="111111"/>
          <w:sz w:val="28"/>
          <w:szCs w:val="28"/>
          <w:shd w:val="clear" w:color="auto" w:fill="FFFFFF"/>
        </w:rPr>
        <w:t>«</w:t>
      </w:r>
      <w:proofErr w:type="spellStart"/>
      <w:r w:rsidRPr="00B0049E">
        <w:rPr>
          <w:color w:val="111111"/>
          <w:sz w:val="28"/>
          <w:szCs w:val="28"/>
          <w:shd w:val="clear" w:color="auto" w:fill="FFFFFF"/>
        </w:rPr>
        <w:t>Граттаж</w:t>
      </w:r>
      <w:proofErr w:type="spellEnd"/>
      <w:r w:rsidRPr="00B0049E">
        <w:rPr>
          <w:color w:val="111111"/>
          <w:sz w:val="28"/>
          <w:szCs w:val="28"/>
          <w:shd w:val="clear" w:color="auto" w:fill="FFFFFF"/>
        </w:rPr>
        <w:t xml:space="preserve">» - </w:t>
      </w:r>
      <w:r w:rsidRPr="00B0049E">
        <w:rPr>
          <w:color w:val="111111"/>
          <w:sz w:val="28"/>
          <w:szCs w:val="28"/>
        </w:rPr>
        <w:t>Ребёнок натирает свечой лист так, чтобы он весь был покрыт слоем воска. Затем лист закрашиваются гуашью, смешанной с жидким мылом. После высыхания палочкой процарапывается рисунок. Далее возможно </w:t>
      </w:r>
      <w:proofErr w:type="spellStart"/>
      <w:r w:rsidRPr="00B0049E">
        <w:rPr>
          <w:rStyle w:val="a5"/>
          <w:color w:val="111111"/>
          <w:sz w:val="28"/>
          <w:szCs w:val="28"/>
          <w:bdr w:val="none" w:sz="0" w:space="0" w:color="auto" w:frame="1"/>
        </w:rPr>
        <w:t>дорисовывание</w:t>
      </w:r>
      <w:proofErr w:type="spellEnd"/>
      <w:r w:rsidRPr="00B0049E">
        <w:rPr>
          <w:color w:val="111111"/>
          <w:sz w:val="28"/>
          <w:szCs w:val="28"/>
        </w:rPr>
        <w:t> недостающих деталей гуашью.</w:t>
      </w:r>
    </w:p>
    <w:p w:rsidR="00E03863" w:rsidRPr="00BE5AC4" w:rsidRDefault="00E03863" w:rsidP="0087502E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color w:val="C00000"/>
          <w:sz w:val="28"/>
          <w:szCs w:val="28"/>
        </w:rPr>
      </w:pPr>
      <w:r w:rsidRPr="00BE5AC4">
        <w:rPr>
          <w:b/>
          <w:color w:val="C00000"/>
          <w:sz w:val="28"/>
          <w:szCs w:val="28"/>
        </w:rPr>
        <w:t>Слайд 13.</w:t>
      </w:r>
    </w:p>
    <w:p w:rsidR="00E03863" w:rsidRPr="00B0049E" w:rsidRDefault="00E03863" w:rsidP="0087502E">
      <w:pPr>
        <w:pStyle w:val="a4"/>
        <w:shd w:val="clear" w:color="auto" w:fill="FFFFFF"/>
        <w:spacing w:before="225" w:beforeAutospacing="0" w:after="225" w:afterAutospacing="0"/>
        <w:jc w:val="both"/>
        <w:rPr>
          <w:bCs/>
          <w:color w:val="111111"/>
          <w:sz w:val="28"/>
          <w:szCs w:val="28"/>
        </w:rPr>
      </w:pPr>
      <w:r w:rsidRPr="00B0049E">
        <w:rPr>
          <w:color w:val="111111"/>
          <w:sz w:val="28"/>
          <w:szCs w:val="28"/>
        </w:rPr>
        <w:t xml:space="preserve">Рисование вилкой -  </w:t>
      </w:r>
      <w:r w:rsidRPr="00B0049E">
        <w:rPr>
          <w:bCs/>
          <w:color w:val="111111"/>
          <w:sz w:val="28"/>
          <w:szCs w:val="28"/>
        </w:rPr>
        <w:t xml:space="preserve">Казалось бы, простая одноразовая вилка – обычный столовый прибор, но как оказывается при помощи нее можно рисовать красками замечательные рисунки. </w:t>
      </w:r>
    </w:p>
    <w:p w:rsidR="00E03863" w:rsidRPr="00BE5AC4" w:rsidRDefault="00E03863" w:rsidP="0087502E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bCs/>
          <w:color w:val="C00000"/>
          <w:sz w:val="28"/>
          <w:szCs w:val="28"/>
        </w:rPr>
      </w:pPr>
      <w:r w:rsidRPr="00BE5AC4">
        <w:rPr>
          <w:b/>
          <w:bCs/>
          <w:color w:val="C00000"/>
          <w:sz w:val="28"/>
          <w:szCs w:val="28"/>
        </w:rPr>
        <w:t>Слайд 14.</w:t>
      </w:r>
    </w:p>
    <w:p w:rsidR="00E03863" w:rsidRPr="00B0049E" w:rsidRDefault="00EC5703" w:rsidP="0087502E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B0049E">
        <w:rPr>
          <w:bCs/>
          <w:color w:val="111111"/>
          <w:sz w:val="28"/>
          <w:szCs w:val="28"/>
        </w:rPr>
        <w:t xml:space="preserve">Рисунок свечой - </w:t>
      </w:r>
      <w:r w:rsidRPr="00B0049E">
        <w:rPr>
          <w:color w:val="111111"/>
          <w:sz w:val="28"/>
          <w:szCs w:val="28"/>
          <w:shd w:val="clear" w:color="auto" w:fill="FFFFFF"/>
        </w:rPr>
        <w:t>ребенок рисует свечой" на бумаге. Затем закрашивает лист акварелью в один или несколько цветов. Рисунок свечой остается белым.</w:t>
      </w:r>
    </w:p>
    <w:p w:rsidR="00EC5703" w:rsidRPr="00BE5AC4" w:rsidRDefault="00EC5703" w:rsidP="0087502E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color w:val="C00000"/>
          <w:sz w:val="28"/>
          <w:szCs w:val="28"/>
          <w:shd w:val="clear" w:color="auto" w:fill="FFFFFF"/>
        </w:rPr>
      </w:pPr>
      <w:r w:rsidRPr="00BE5AC4">
        <w:rPr>
          <w:b/>
          <w:color w:val="C00000"/>
          <w:sz w:val="28"/>
          <w:szCs w:val="28"/>
          <w:shd w:val="clear" w:color="auto" w:fill="FFFFFF"/>
        </w:rPr>
        <w:t>Слайд 15.</w:t>
      </w:r>
    </w:p>
    <w:p w:rsidR="00EC5703" w:rsidRPr="00B0049E" w:rsidRDefault="00EC5703" w:rsidP="0087502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B0049E">
        <w:rPr>
          <w:color w:val="111111"/>
          <w:sz w:val="28"/>
          <w:szCs w:val="28"/>
          <w:shd w:val="clear" w:color="auto" w:fill="FFFFFF"/>
        </w:rPr>
        <w:t>Ниткография</w:t>
      </w:r>
      <w:proofErr w:type="spellEnd"/>
      <w:r w:rsidRPr="00B0049E">
        <w:rPr>
          <w:color w:val="111111"/>
          <w:sz w:val="28"/>
          <w:szCs w:val="28"/>
          <w:shd w:val="clear" w:color="auto" w:fill="FFFFFF"/>
        </w:rPr>
        <w:t xml:space="preserve"> - </w:t>
      </w:r>
      <w:r w:rsidRPr="00B0049E">
        <w:rPr>
          <w:color w:val="111111"/>
          <w:sz w:val="28"/>
          <w:szCs w:val="28"/>
        </w:rPr>
        <w:t>Ребенок опускает нитку в краску, отжимает ее. Затем на одной половине сложенного вдвое листа бумаги выкладывает из нитки изображение, оставляя один ее конец свободным. После этого сверху накладывает другой лист, прижимает, придерживая рукой, и вытягивает нитку за кончик.</w:t>
      </w:r>
    </w:p>
    <w:p w:rsidR="00EC5703" w:rsidRDefault="00EC5703" w:rsidP="0087502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0049E">
        <w:rPr>
          <w:color w:val="111111"/>
          <w:sz w:val="28"/>
          <w:szCs w:val="28"/>
        </w:rPr>
        <w:t>Когда лист раскрывается, там получается какое-то изображение, которое можно </w:t>
      </w:r>
      <w:r w:rsidRPr="00B0049E">
        <w:rPr>
          <w:rStyle w:val="a5"/>
          <w:color w:val="111111"/>
          <w:sz w:val="28"/>
          <w:szCs w:val="28"/>
          <w:bdr w:val="none" w:sz="0" w:space="0" w:color="auto" w:frame="1"/>
        </w:rPr>
        <w:t>дорисовать</w:t>
      </w:r>
      <w:r w:rsidRPr="00B0049E">
        <w:rPr>
          <w:color w:val="111111"/>
          <w:sz w:val="28"/>
          <w:szCs w:val="28"/>
        </w:rPr>
        <w:t> до задуманного образа.</w:t>
      </w:r>
    </w:p>
    <w:p w:rsidR="00BE5AC4" w:rsidRPr="00B0049E" w:rsidRDefault="00BE5AC4" w:rsidP="0087502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EC5703" w:rsidRPr="00BE5AC4" w:rsidRDefault="00EC5703" w:rsidP="0087502E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color w:val="C00000"/>
          <w:sz w:val="28"/>
          <w:szCs w:val="28"/>
        </w:rPr>
      </w:pPr>
      <w:r w:rsidRPr="00BE5AC4">
        <w:rPr>
          <w:b/>
          <w:color w:val="C00000"/>
          <w:sz w:val="28"/>
          <w:szCs w:val="28"/>
        </w:rPr>
        <w:lastRenderedPageBreak/>
        <w:t>Слайд 16.</w:t>
      </w:r>
    </w:p>
    <w:p w:rsidR="00EC5703" w:rsidRPr="00B0049E" w:rsidRDefault="00EC5703" w:rsidP="0087502E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0049E">
        <w:rPr>
          <w:color w:val="111111"/>
          <w:sz w:val="28"/>
          <w:szCs w:val="28"/>
        </w:rPr>
        <w:t xml:space="preserve">Рисование солью – </w:t>
      </w:r>
      <w:r w:rsidR="001246B0" w:rsidRPr="00B0049E">
        <w:rPr>
          <w:color w:val="111111"/>
          <w:sz w:val="28"/>
          <w:szCs w:val="28"/>
        </w:rPr>
        <w:t>предварительно на бумаге делается набросок, смачивается водой при помощи кисти, посыпается солью, подождем, пока соль вберет в себя воду, лишнюю соль ссыпаем. Когда все подсохнет, прорисовываем недостающие элементы и раскрашиваем.</w:t>
      </w:r>
    </w:p>
    <w:p w:rsidR="00EC5703" w:rsidRPr="00BE5AC4" w:rsidRDefault="001246B0" w:rsidP="0087502E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color w:val="C00000"/>
          <w:sz w:val="28"/>
          <w:szCs w:val="28"/>
        </w:rPr>
      </w:pPr>
      <w:r w:rsidRPr="00BE5AC4">
        <w:rPr>
          <w:b/>
          <w:color w:val="C00000"/>
          <w:sz w:val="28"/>
          <w:szCs w:val="28"/>
        </w:rPr>
        <w:t>Слайд 17.</w:t>
      </w:r>
    </w:p>
    <w:p w:rsidR="00EC5703" w:rsidRPr="00B0049E" w:rsidRDefault="00EC5703" w:rsidP="0087502E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proofErr w:type="spellStart"/>
      <w:r w:rsidRPr="00B0049E">
        <w:rPr>
          <w:color w:val="111111"/>
          <w:sz w:val="28"/>
          <w:szCs w:val="28"/>
        </w:rPr>
        <w:t>Пластилинография</w:t>
      </w:r>
      <w:proofErr w:type="spellEnd"/>
      <w:r w:rsidRPr="00B0049E">
        <w:rPr>
          <w:color w:val="111111"/>
          <w:sz w:val="28"/>
          <w:szCs w:val="28"/>
        </w:rPr>
        <w:t xml:space="preserve"> - </w:t>
      </w:r>
      <w:r w:rsidR="001246B0" w:rsidRPr="00B0049E">
        <w:rPr>
          <w:color w:val="111111"/>
          <w:sz w:val="28"/>
          <w:szCs w:val="28"/>
          <w:shd w:val="clear" w:color="auto" w:fill="FFFFFF"/>
        </w:rPr>
        <w:t xml:space="preserve">Как вариант </w:t>
      </w:r>
      <w:proofErr w:type="spellStart"/>
      <w:r w:rsidR="001246B0" w:rsidRPr="00B0049E">
        <w:rPr>
          <w:color w:val="111111"/>
          <w:sz w:val="28"/>
          <w:szCs w:val="28"/>
          <w:shd w:val="clear" w:color="auto" w:fill="FFFFFF"/>
        </w:rPr>
        <w:t>пластинографии</w:t>
      </w:r>
      <w:proofErr w:type="spellEnd"/>
      <w:r w:rsidR="001246B0" w:rsidRPr="00B0049E">
        <w:rPr>
          <w:color w:val="111111"/>
          <w:sz w:val="28"/>
          <w:szCs w:val="28"/>
          <w:shd w:val="clear" w:color="auto" w:fill="FFFFFF"/>
        </w:rPr>
        <w:t>, идея раскрашивания черно белых картинок с помощью пластилина. За основу берется любой рисунок или контур из раскраски и вместо фломастеров и карандашей, ребенок использует пластилин нужных цветов. В результате картинка получается очень оригинальная и рельефная. Это приводит детей в неописуемый восторг.</w:t>
      </w:r>
    </w:p>
    <w:p w:rsidR="00EC5703" w:rsidRPr="00BE5AC4" w:rsidRDefault="001246B0" w:rsidP="0087502E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color w:val="C00000"/>
          <w:sz w:val="28"/>
          <w:szCs w:val="28"/>
        </w:rPr>
      </w:pPr>
      <w:r w:rsidRPr="00BE5AC4">
        <w:rPr>
          <w:b/>
          <w:color w:val="C00000"/>
          <w:sz w:val="28"/>
          <w:szCs w:val="28"/>
        </w:rPr>
        <w:t>Слайд 18.</w:t>
      </w:r>
    </w:p>
    <w:p w:rsidR="001246B0" w:rsidRPr="00B0049E" w:rsidRDefault="001246B0" w:rsidP="0087502E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0049E">
        <w:rPr>
          <w:color w:val="111111"/>
          <w:sz w:val="28"/>
          <w:szCs w:val="28"/>
        </w:rPr>
        <w:t xml:space="preserve">Отпечатки листьями – </w:t>
      </w:r>
      <w:r w:rsidRPr="00B0049E">
        <w:rPr>
          <w:bCs/>
          <w:color w:val="111111"/>
          <w:sz w:val="28"/>
          <w:szCs w:val="28"/>
        </w:rPr>
        <w:t>нетрадиционная техника рисования с детьми дошкольного возраста, позволяющая получить интересную фактуру изображения с помощью красок. В этой технике используются натуральные листья деревьев.</w:t>
      </w:r>
    </w:p>
    <w:p w:rsidR="001246B0" w:rsidRPr="00BE5AC4" w:rsidRDefault="001246B0" w:rsidP="0087502E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color w:val="C00000"/>
          <w:sz w:val="28"/>
          <w:szCs w:val="28"/>
        </w:rPr>
      </w:pPr>
      <w:r w:rsidRPr="00BE5AC4">
        <w:rPr>
          <w:b/>
          <w:color w:val="C00000"/>
          <w:sz w:val="28"/>
          <w:szCs w:val="28"/>
        </w:rPr>
        <w:t>Слайд 19.</w:t>
      </w:r>
    </w:p>
    <w:p w:rsidR="001246B0" w:rsidRPr="00B0049E" w:rsidRDefault="001246B0" w:rsidP="0087502E">
      <w:pPr>
        <w:pStyle w:val="a4"/>
        <w:shd w:val="clear" w:color="auto" w:fill="FFFFFF"/>
        <w:spacing w:before="225" w:beforeAutospacing="0" w:after="225" w:afterAutospacing="0"/>
        <w:jc w:val="both"/>
        <w:rPr>
          <w:bCs/>
          <w:color w:val="111111"/>
          <w:sz w:val="28"/>
          <w:szCs w:val="28"/>
          <w:shd w:val="clear" w:color="auto" w:fill="FFFFFF"/>
        </w:rPr>
      </w:pPr>
      <w:proofErr w:type="spellStart"/>
      <w:proofErr w:type="gramStart"/>
      <w:r w:rsidRPr="00B0049E">
        <w:rPr>
          <w:color w:val="111111"/>
          <w:sz w:val="28"/>
          <w:szCs w:val="28"/>
        </w:rPr>
        <w:t>Кляксография</w:t>
      </w:r>
      <w:proofErr w:type="spellEnd"/>
      <w:r w:rsidRPr="00B0049E">
        <w:rPr>
          <w:color w:val="111111"/>
          <w:sz w:val="28"/>
          <w:szCs w:val="28"/>
        </w:rPr>
        <w:t xml:space="preserve"> - </w:t>
      </w:r>
      <w:r w:rsidRPr="00B0049E">
        <w:rPr>
          <w:color w:val="111111"/>
          <w:sz w:val="28"/>
          <w:szCs w:val="28"/>
          <w:shd w:val="clear" w:color="auto" w:fill="FFFFFF"/>
        </w:rPr>
        <w:t>ребенок, набрав краски на кисточку, с некоторой высоты капает на середину листа, потом бумагу наклоняет в разные сторону или дует на полученную каплю.</w:t>
      </w:r>
      <w:proofErr w:type="gramEnd"/>
      <w:r w:rsidRPr="00B0049E">
        <w:rPr>
          <w:color w:val="111111"/>
          <w:sz w:val="28"/>
          <w:szCs w:val="28"/>
          <w:shd w:val="clear" w:color="auto" w:fill="FFFFFF"/>
        </w:rPr>
        <w:t xml:space="preserve"> Фантазия потом подскажет, на кого стала похожа полученная клякса.</w:t>
      </w:r>
      <w:r w:rsidR="00D7679B" w:rsidRPr="00B0049E">
        <w:rPr>
          <w:bCs/>
          <w:color w:val="111111"/>
          <w:sz w:val="28"/>
          <w:szCs w:val="28"/>
          <w:shd w:val="clear" w:color="auto" w:fill="FFFFFF"/>
        </w:rPr>
        <w:t>Также рисование выдуванием через соломинку укрепляет здоровье и силу легких и дыхательной системы (что особенно полезно при кашле).</w:t>
      </w:r>
    </w:p>
    <w:p w:rsidR="00D7679B" w:rsidRPr="00BE5AC4" w:rsidRDefault="000E5D24" w:rsidP="0087502E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color w:val="C00000"/>
          <w:sz w:val="28"/>
          <w:szCs w:val="28"/>
        </w:rPr>
      </w:pPr>
      <w:r w:rsidRPr="00BE5AC4">
        <w:rPr>
          <w:b/>
          <w:color w:val="C00000"/>
          <w:sz w:val="28"/>
          <w:szCs w:val="28"/>
        </w:rPr>
        <w:t>Слайд  20, 21, 22</w:t>
      </w:r>
    </w:p>
    <w:p w:rsidR="000E5D24" w:rsidRPr="00B0049E" w:rsidRDefault="000E5D24" w:rsidP="0087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9E">
        <w:rPr>
          <w:rFonts w:ascii="Times New Roman" w:hAnsi="Times New Roman" w:cs="Times New Roman"/>
          <w:sz w:val="28"/>
          <w:szCs w:val="28"/>
        </w:rPr>
        <w:t xml:space="preserve">Для успешной реализации данной программа тесно </w:t>
      </w:r>
      <w:r w:rsidRPr="00B0049E">
        <w:rPr>
          <w:rFonts w:ascii="Times New Roman" w:hAnsi="Times New Roman" w:cs="Times New Roman"/>
          <w:b/>
          <w:sz w:val="28"/>
          <w:szCs w:val="28"/>
        </w:rPr>
        <w:t>взаимодействую с родителями:</w:t>
      </w:r>
    </w:p>
    <w:p w:rsidR="000E5D24" w:rsidRPr="00B0049E" w:rsidRDefault="000E5D24" w:rsidP="0087502E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0049E">
        <w:rPr>
          <w:rFonts w:ascii="Times New Roman" w:hAnsi="Times New Roman" w:cs="Times New Roman"/>
          <w:bCs/>
          <w:i/>
          <w:iCs/>
          <w:sz w:val="28"/>
          <w:szCs w:val="28"/>
        </w:rPr>
        <w:t>Родительские собрания</w:t>
      </w:r>
      <w:r w:rsidRPr="00B0049E">
        <w:rPr>
          <w:rFonts w:ascii="Times New Roman" w:hAnsi="Times New Roman" w:cs="Times New Roman"/>
          <w:sz w:val="28"/>
          <w:szCs w:val="28"/>
        </w:rPr>
        <w:t xml:space="preserve">, </w:t>
      </w:r>
      <w:r w:rsidRPr="00B0049E">
        <w:rPr>
          <w:rFonts w:ascii="Times New Roman" w:hAnsi="Times New Roman" w:cs="Times New Roman"/>
          <w:bCs/>
          <w:i/>
          <w:iCs/>
          <w:sz w:val="28"/>
          <w:szCs w:val="28"/>
        </w:rPr>
        <w:t>консультации, мастер-классы, выставки, творческие конкурсы.</w:t>
      </w:r>
    </w:p>
    <w:p w:rsidR="000E5D24" w:rsidRPr="00BE5AC4" w:rsidRDefault="000E5D24" w:rsidP="0087502E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color w:val="C00000"/>
          <w:sz w:val="28"/>
          <w:szCs w:val="28"/>
        </w:rPr>
      </w:pPr>
      <w:r w:rsidRPr="00BE5AC4">
        <w:rPr>
          <w:b/>
          <w:color w:val="C00000"/>
          <w:sz w:val="28"/>
          <w:szCs w:val="28"/>
        </w:rPr>
        <w:t>Слайд 23.</w:t>
      </w:r>
    </w:p>
    <w:p w:rsidR="000E5D24" w:rsidRPr="00B0049E" w:rsidRDefault="000E5D24" w:rsidP="0087502E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0049E">
        <w:rPr>
          <w:color w:val="111111"/>
          <w:sz w:val="28"/>
          <w:szCs w:val="28"/>
        </w:rPr>
        <w:t>Планируемые результаты:</w:t>
      </w:r>
    </w:p>
    <w:p w:rsidR="000E5D24" w:rsidRPr="00B0049E" w:rsidRDefault="000E5D24" w:rsidP="0087502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49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использовать нетрадиционные материалы и   инструменты, владеть навыками нетрадиционной техники рисования и применять их;</w:t>
      </w:r>
    </w:p>
    <w:p w:rsidR="000E5D24" w:rsidRPr="00B0049E" w:rsidRDefault="000E5D24" w:rsidP="0087502E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49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передавать  композицию, используя  технику нетрадиционного рисования;</w:t>
      </w:r>
    </w:p>
    <w:p w:rsidR="000E5D24" w:rsidRPr="00B0049E" w:rsidRDefault="000E5D24" w:rsidP="0087502E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49E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свое отношение к окружающему миру через рисунок;</w:t>
      </w:r>
    </w:p>
    <w:p w:rsidR="000E5D24" w:rsidRPr="00B0049E" w:rsidRDefault="000E5D24" w:rsidP="0087502E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4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давать мотивированную оценку результатам своей деятельности;</w:t>
      </w:r>
    </w:p>
    <w:p w:rsidR="000E5D24" w:rsidRPr="00B0049E" w:rsidRDefault="000E5D24" w:rsidP="0087502E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4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интерес к изобразительной деятельности друг друга.</w:t>
      </w:r>
    </w:p>
    <w:p w:rsidR="000E5D24" w:rsidRPr="00B0049E" w:rsidRDefault="000E5D24" w:rsidP="008750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D24" w:rsidRPr="00BE5AC4" w:rsidRDefault="000E5D24" w:rsidP="008750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E5AC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Слайд 24.</w:t>
      </w:r>
    </w:p>
    <w:p w:rsidR="000E5D24" w:rsidRPr="00B0049E" w:rsidRDefault="000E5D24" w:rsidP="0087502E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E">
        <w:rPr>
          <w:rFonts w:ascii="Times New Roman" w:hAnsi="Times New Roman" w:cs="Times New Roman"/>
          <w:sz w:val="28"/>
          <w:szCs w:val="28"/>
        </w:rPr>
        <w:t>В своей работе использовала следующую литературу.</w:t>
      </w:r>
    </w:p>
    <w:p w:rsidR="000E5D24" w:rsidRPr="007969D7" w:rsidRDefault="000E5D24" w:rsidP="0087502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BE5AC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Слайд 25</w:t>
      </w:r>
      <w:r w:rsidRPr="007969D7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.</w:t>
      </w:r>
    </w:p>
    <w:p w:rsidR="00F33E7C" w:rsidRPr="006120EE" w:rsidRDefault="000E5D24" w:rsidP="0087502E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0049E">
        <w:rPr>
          <w:color w:val="111111"/>
          <w:sz w:val="28"/>
          <w:szCs w:val="28"/>
        </w:rPr>
        <w:t>Каждый ребенок талантлив! Но талантлив по-своему. Педагогу нужно только помочь ему раскрыть себя, показать все свои возможности. Буду рада, если кому-то пригодится и мой опыт работы по изобразительной деятельности с дошколятами. Если вы еще не пробовали работать в направлении нетрадиционной техники рисования, то советую попробовать. Не пожалеете!</w:t>
      </w:r>
      <w:r w:rsidR="00344B5E" w:rsidRPr="00B0049E">
        <w:rPr>
          <w:color w:val="111111"/>
          <w:sz w:val="28"/>
          <w:szCs w:val="28"/>
        </w:rPr>
        <w:t xml:space="preserve"> Спасибо за внимание!</w:t>
      </w:r>
      <w:bookmarkStart w:id="0" w:name="_GoBack"/>
      <w:bookmarkEnd w:id="0"/>
    </w:p>
    <w:p w:rsidR="00B71149" w:rsidRPr="00344B5E" w:rsidRDefault="00B71149" w:rsidP="00875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02E" w:rsidRPr="00344B5E" w:rsidRDefault="008750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502E" w:rsidRPr="00344B5E" w:rsidSect="00BE5AC4">
      <w:pgSz w:w="11906" w:h="16838"/>
      <w:pgMar w:top="1134" w:right="1134" w:bottom="1134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288.85pt;height:233.6pt" o:bullet="t">
        <v:imagedata r:id="rId1" o:title="artA0"/>
      </v:shape>
    </w:pict>
  </w:numPicBullet>
  <w:abstractNum w:abstractNumId="0">
    <w:nsid w:val="06540020"/>
    <w:multiLevelType w:val="hybridMultilevel"/>
    <w:tmpl w:val="0E66CD0C"/>
    <w:lvl w:ilvl="0" w:tplc="CF580D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2FE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02B9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90DA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277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8A36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1E5F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48E4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54F9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21970EE"/>
    <w:multiLevelType w:val="hybridMultilevel"/>
    <w:tmpl w:val="61BE48AE"/>
    <w:lvl w:ilvl="0" w:tplc="C256ED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5C10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44CF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36C7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6254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3A9F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AC14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D255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CE33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F52273E"/>
    <w:multiLevelType w:val="multilevel"/>
    <w:tmpl w:val="62F4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83408"/>
    <w:multiLevelType w:val="hybridMultilevel"/>
    <w:tmpl w:val="F1EEB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25091"/>
    <w:multiLevelType w:val="hybridMultilevel"/>
    <w:tmpl w:val="1DB8A73A"/>
    <w:lvl w:ilvl="0" w:tplc="F8DCD3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B0E4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9271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44EC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880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12F6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56ED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C92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F888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BAB44A9"/>
    <w:multiLevelType w:val="hybridMultilevel"/>
    <w:tmpl w:val="AEA0BD4C"/>
    <w:lvl w:ilvl="0" w:tplc="91FE5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74E9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88DD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CED6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4CA4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36A9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8B9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2E2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D8EB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39B4E08"/>
    <w:multiLevelType w:val="hybridMultilevel"/>
    <w:tmpl w:val="BE78A080"/>
    <w:lvl w:ilvl="0" w:tplc="F0185C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2A8C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3A90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C99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662C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38B2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4A68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BE2D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654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8053DE0"/>
    <w:multiLevelType w:val="hybridMultilevel"/>
    <w:tmpl w:val="1A30EAA4"/>
    <w:lvl w:ilvl="0" w:tplc="4D9E3B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5461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C69B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07D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E5F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46ED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42D8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8BE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3226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2BC4EAF"/>
    <w:multiLevelType w:val="hybridMultilevel"/>
    <w:tmpl w:val="C3EE2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4684A"/>
    <w:multiLevelType w:val="hybridMultilevel"/>
    <w:tmpl w:val="67A8F7F0"/>
    <w:lvl w:ilvl="0" w:tplc="3A7034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22C6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B6A1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92C7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14E5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30D7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18A3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B867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C48C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CB17EEA"/>
    <w:multiLevelType w:val="multilevel"/>
    <w:tmpl w:val="74E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2B7955"/>
    <w:multiLevelType w:val="hybridMultilevel"/>
    <w:tmpl w:val="F1FE21EE"/>
    <w:lvl w:ilvl="0" w:tplc="FBB262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CA69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E43F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7848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B891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0286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82D4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AA63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7259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26E3D34"/>
    <w:multiLevelType w:val="hybridMultilevel"/>
    <w:tmpl w:val="57EC9420"/>
    <w:lvl w:ilvl="0" w:tplc="0BEEE9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AA3B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26B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225F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648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DE66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EC55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38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140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428735E"/>
    <w:multiLevelType w:val="hybridMultilevel"/>
    <w:tmpl w:val="475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3680A"/>
    <w:multiLevelType w:val="hybridMultilevel"/>
    <w:tmpl w:val="4CF49466"/>
    <w:lvl w:ilvl="0" w:tplc="AA7E25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7E1A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3AAD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52B6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A8B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2259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669A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A42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B6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0"/>
  </w:num>
  <w:num w:numId="5">
    <w:abstractNumId w:val="6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11"/>
  </w:num>
  <w:num w:numId="11">
    <w:abstractNumId w:val="7"/>
  </w:num>
  <w:num w:numId="12">
    <w:abstractNumId w:val="0"/>
  </w:num>
  <w:num w:numId="13">
    <w:abstractNumId w:val="9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703C"/>
    <w:rsid w:val="00012BC6"/>
    <w:rsid w:val="0005511F"/>
    <w:rsid w:val="000D7212"/>
    <w:rsid w:val="000E5D24"/>
    <w:rsid w:val="001246B0"/>
    <w:rsid w:val="00161133"/>
    <w:rsid w:val="00276826"/>
    <w:rsid w:val="00286043"/>
    <w:rsid w:val="002C3A6B"/>
    <w:rsid w:val="002D6137"/>
    <w:rsid w:val="00334F8A"/>
    <w:rsid w:val="00344B5E"/>
    <w:rsid w:val="00441ADD"/>
    <w:rsid w:val="004853F2"/>
    <w:rsid w:val="00500EF9"/>
    <w:rsid w:val="006120EE"/>
    <w:rsid w:val="00615B1E"/>
    <w:rsid w:val="006F72B3"/>
    <w:rsid w:val="0070410B"/>
    <w:rsid w:val="007237C7"/>
    <w:rsid w:val="00761769"/>
    <w:rsid w:val="007969D7"/>
    <w:rsid w:val="0087502E"/>
    <w:rsid w:val="00877BDD"/>
    <w:rsid w:val="008F3BC3"/>
    <w:rsid w:val="00902967"/>
    <w:rsid w:val="009126C3"/>
    <w:rsid w:val="00980E4B"/>
    <w:rsid w:val="00990A12"/>
    <w:rsid w:val="009B6E41"/>
    <w:rsid w:val="00A9303C"/>
    <w:rsid w:val="00A965BF"/>
    <w:rsid w:val="00AB6441"/>
    <w:rsid w:val="00B0049E"/>
    <w:rsid w:val="00B71149"/>
    <w:rsid w:val="00B76F33"/>
    <w:rsid w:val="00BB17C6"/>
    <w:rsid w:val="00BE5AC4"/>
    <w:rsid w:val="00CC02A3"/>
    <w:rsid w:val="00CD0581"/>
    <w:rsid w:val="00D7679B"/>
    <w:rsid w:val="00D9703C"/>
    <w:rsid w:val="00E03863"/>
    <w:rsid w:val="00EA685F"/>
    <w:rsid w:val="00EC5703"/>
    <w:rsid w:val="00F33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5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76F33"/>
    <w:rPr>
      <w:b/>
      <w:bCs/>
    </w:rPr>
  </w:style>
  <w:style w:type="paragraph" w:customStyle="1" w:styleId="c17">
    <w:name w:val="c17"/>
    <w:basedOn w:val="a"/>
    <w:rsid w:val="006F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F72B3"/>
  </w:style>
  <w:style w:type="character" w:customStyle="1" w:styleId="c1">
    <w:name w:val="c1"/>
    <w:basedOn w:val="a0"/>
    <w:rsid w:val="006F72B3"/>
  </w:style>
  <w:style w:type="paragraph" w:styleId="a6">
    <w:name w:val="Balloon Text"/>
    <w:basedOn w:val="a"/>
    <w:link w:val="a7"/>
    <w:uiPriority w:val="99"/>
    <w:semiHidden/>
    <w:unhideWhenUsed/>
    <w:rsid w:val="0079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9D7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2C3A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C3A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11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2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34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3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8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7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8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8A27C-BE9C-4C07-A129-BF2DC29F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Пользователь</cp:lastModifiedBy>
  <cp:revision>17</cp:revision>
  <cp:lastPrinted>2021-02-10T09:41:00Z</cp:lastPrinted>
  <dcterms:created xsi:type="dcterms:W3CDTF">2021-01-15T09:21:00Z</dcterms:created>
  <dcterms:modified xsi:type="dcterms:W3CDTF">2021-03-20T07:52:00Z</dcterms:modified>
</cp:coreProperties>
</file>